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441B" w14:textId="449EAACE" w:rsidR="00F34962" w:rsidRPr="00F34962" w:rsidRDefault="00F34962" w:rsidP="00813133">
      <w:pPr>
        <w:jc w:val="center"/>
        <w:rPr>
          <w:rFonts w:ascii="Times New Roman félkövér" w:hAnsi="Times New Roman félkövér" w:cs="Times New Roman"/>
          <w:b/>
          <w:bCs/>
          <w:spacing w:val="26"/>
          <w:sz w:val="28"/>
          <w:szCs w:val="28"/>
        </w:rPr>
      </w:pPr>
      <w:r w:rsidRPr="00F34962">
        <w:rPr>
          <w:rFonts w:ascii="Times New Roman félkövér" w:hAnsi="Times New Roman félkövér" w:cs="Times New Roman"/>
          <w:b/>
          <w:bCs/>
          <w:spacing w:val="26"/>
          <w:sz w:val="28"/>
          <w:szCs w:val="28"/>
        </w:rPr>
        <w:t>Pénzügyi, Gazdasági és Környezetvédelmi Bizottság</w:t>
      </w:r>
    </w:p>
    <w:p w14:paraId="689B9FCD" w14:textId="2DCA829B" w:rsidR="0083297D" w:rsidRPr="00813133" w:rsidRDefault="00813133" w:rsidP="00813133">
      <w:pPr>
        <w:jc w:val="center"/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</w:pPr>
      <w:r w:rsidRPr="00813133"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  <w:t>BESZÁMOLÓ</w:t>
      </w:r>
    </w:p>
    <w:p w14:paraId="7543FD51" w14:textId="4C59F639" w:rsidR="00DC5A50" w:rsidRPr="00813133" w:rsidRDefault="00DC5A50" w:rsidP="0081313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47D4D4" w14:textId="53A1772C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A Képviselő-testület 20</w:t>
      </w:r>
      <w:r w:rsidR="0045509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6080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1313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55098">
        <w:rPr>
          <w:rFonts w:ascii="Times New Roman" w:hAnsi="Times New Roman" w:cs="Times New Roman"/>
          <w:b/>
          <w:bCs/>
          <w:sz w:val="28"/>
          <w:szCs w:val="28"/>
        </w:rPr>
        <w:t xml:space="preserve">november </w:t>
      </w:r>
      <w:r w:rsidR="00A6080B">
        <w:rPr>
          <w:rFonts w:ascii="Times New Roman" w:hAnsi="Times New Roman" w:cs="Times New Roman"/>
          <w:b/>
          <w:bCs/>
          <w:sz w:val="28"/>
          <w:szCs w:val="28"/>
        </w:rPr>
        <w:t>16-án</w:t>
      </w:r>
      <w:r w:rsidRPr="00813133">
        <w:rPr>
          <w:rFonts w:ascii="Times New Roman" w:hAnsi="Times New Roman" w:cs="Times New Roman"/>
          <w:b/>
          <w:bCs/>
          <w:sz w:val="28"/>
          <w:szCs w:val="28"/>
        </w:rPr>
        <w:t xml:space="preserve"> tartandó rendes ülésére a bizottságok átruházott hatáskörben hozott intézkedésiről</w:t>
      </w:r>
    </w:p>
    <w:p w14:paraId="081D9BAF" w14:textId="72EA359A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175B85" w14:textId="215C1C67" w:rsidR="00DC5A50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Tisztelt Képviselő-testület!</w:t>
      </w:r>
    </w:p>
    <w:p w14:paraId="31A5169C" w14:textId="77777777" w:rsidR="00675207" w:rsidRPr="00675207" w:rsidRDefault="00675207" w:rsidP="00675207">
      <w:pPr>
        <w:pStyle w:val="Standard"/>
        <w:ind w:firstLine="567"/>
        <w:jc w:val="both"/>
        <w:rPr>
          <w:rFonts w:hint="eastAsia"/>
        </w:rPr>
      </w:pPr>
      <w:r w:rsidRPr="00675207">
        <w:rPr>
          <w:rFonts w:ascii="Times New Roman" w:hAnsi="Times New Roman" w:cs="Times New Roman"/>
        </w:rPr>
        <w:t>A képviselő-testület a törvény keretei között önállóan alakítja ki szervezetét, határozza meg a szervei közötti munkamegosztást. A szervezeti rendben a képviselő-testület munkájának segítésében, az önkormányzati feladatainak eredményesebb ellátásában a bizottságok kiemelt helyet foglalnak el, hiszen a képviselő-testület felhatalmazása alapján részt vesznek az önkormányzati döntéshozatal előkészítésében, továbbá a képviselő-testület egyes hatásköreinek gyakorlását a bizottságaira átruházhatja</w:t>
      </w:r>
      <w:r w:rsidRPr="00675207">
        <w:rPr>
          <w:rFonts w:ascii="Times New Roman" w:hAnsi="Times New Roman" w:cs="Times New Roman"/>
          <w:b/>
          <w:bCs/>
        </w:rPr>
        <w:t>.</w:t>
      </w:r>
    </w:p>
    <w:p w14:paraId="256126C1" w14:textId="77777777" w:rsidR="00675207" w:rsidRPr="00675207" w:rsidRDefault="00675207" w:rsidP="00675207">
      <w:pPr>
        <w:pStyle w:val="Standard"/>
        <w:jc w:val="both"/>
        <w:rPr>
          <w:rFonts w:ascii="Times New Roman" w:hAnsi="Times New Roman" w:cs="Times New Roman"/>
        </w:rPr>
      </w:pPr>
    </w:p>
    <w:p w14:paraId="3D95FD35" w14:textId="77777777" w:rsidR="00013E02" w:rsidRPr="00013E02" w:rsidRDefault="00013E02" w:rsidP="00013E02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013E02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Gádoros Nagyközség Önkormányzata Képviselő-testülete és Szervei Szervezeti és Működési Szabályzatáról szóló Gádoros Nagyközség Önkormányzata Képviselő-testületének 10/2019. (VIII. 16.) önkormányzati rendeletének 38. § (4) bekezdése szerint „A bizottságok munkájukról választási ciklusonként legalább egy alkalommal, átruházott hatáskörük gyakorlásáról legalább évenként beszámolnak a Képviselő-testületnek.” </w:t>
      </w:r>
    </w:p>
    <w:p w14:paraId="3E1FACD3" w14:textId="30156DCD" w:rsidR="00013E02" w:rsidRDefault="00013E02" w:rsidP="00013E02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4F2B1C30" w14:textId="66E67114" w:rsidR="00F37B5D" w:rsidRPr="00195E26" w:rsidRDefault="003E2264" w:rsidP="00F37B5D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 w:rsidRPr="00195E26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A bizottság munkáját akadályozta a veszélyhelyzet kihirdetése, ami a</w:t>
      </w:r>
      <w:r w:rsidR="00F37B5D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r w:rsidR="00F37B5D" w:rsidRPr="00195E26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40/2020. (III. 11.)</w:t>
      </w:r>
      <w:r w:rsidR="00F37B5D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,</w:t>
      </w:r>
      <w:r w:rsidR="00F37B5D" w:rsidRPr="00195E26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a 478/2020. (XI. 3.) </w:t>
      </w:r>
      <w:r w:rsidR="00F37B5D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és a 27/2021. (I. 29.) </w:t>
      </w:r>
      <w:r w:rsidR="00F37B5D" w:rsidRPr="00195E26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Korm. rendelet alapján történt. </w:t>
      </w:r>
    </w:p>
    <w:p w14:paraId="2AE820B4" w14:textId="77777777" w:rsidR="00195E26" w:rsidRPr="00013E02" w:rsidRDefault="00195E26" w:rsidP="00013E02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035FAEF" w14:textId="02C75CA3" w:rsidR="00013E02" w:rsidRDefault="00013E02" w:rsidP="00013E02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013E02">
        <w:rPr>
          <w:rFonts w:ascii="Times New Roman" w:eastAsia="Calibri" w:hAnsi="Times New Roman" w:cs="Times New Roman"/>
          <w:color w:val="00000A"/>
          <w:sz w:val="24"/>
          <w:szCs w:val="24"/>
        </w:rPr>
        <w:t>Ez a beszámoló a 20</w:t>
      </w:r>
      <w:r w:rsidR="00742879">
        <w:rPr>
          <w:rFonts w:ascii="Times New Roman" w:eastAsia="Calibri" w:hAnsi="Times New Roman" w:cs="Times New Roman"/>
          <w:color w:val="00000A"/>
          <w:sz w:val="24"/>
          <w:szCs w:val="24"/>
        </w:rPr>
        <w:t>20</w:t>
      </w:r>
      <w:r w:rsidRPr="00013E02">
        <w:rPr>
          <w:rFonts w:ascii="Times New Roman" w:eastAsia="Calibri" w:hAnsi="Times New Roman" w:cs="Times New Roman"/>
          <w:color w:val="00000A"/>
          <w:sz w:val="24"/>
          <w:szCs w:val="24"/>
        </w:rPr>
        <w:t>. évi beszámoló óta eltelt időszak munkáját foglalja össze.</w:t>
      </w:r>
    </w:p>
    <w:p w14:paraId="0CDA4F9C" w14:textId="77777777" w:rsidR="00013E02" w:rsidRPr="00013E02" w:rsidRDefault="00013E02" w:rsidP="00013E02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33097794" w14:textId="552D3D46" w:rsidR="00013E02" w:rsidRDefault="00013E02" w:rsidP="0001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3 főből áll, ebből </w:t>
      </w:r>
      <w:r w:rsidR="00F37B5D">
        <w:rPr>
          <w:rFonts w:ascii="Times New Roman" w:hAnsi="Times New Roman" w:cs="Times New Roman"/>
          <w:sz w:val="24"/>
          <w:szCs w:val="24"/>
        </w:rPr>
        <w:t xml:space="preserve">2 fő </w:t>
      </w:r>
      <w:r>
        <w:rPr>
          <w:rFonts w:ascii="Times New Roman" w:hAnsi="Times New Roman" w:cs="Times New Roman"/>
          <w:sz w:val="24"/>
          <w:szCs w:val="24"/>
        </w:rPr>
        <w:t>képviselő-testületi tag, egy fő külső tag.</w:t>
      </w:r>
    </w:p>
    <w:p w14:paraId="2E69E0FD" w14:textId="5D7CEC40" w:rsidR="00013E02" w:rsidRDefault="00013E02" w:rsidP="0001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elnöke: </w:t>
      </w:r>
      <w:r>
        <w:rPr>
          <w:rFonts w:ascii="Times New Roman" w:hAnsi="Times New Roman" w:cs="Times New Roman"/>
          <w:sz w:val="24"/>
          <w:szCs w:val="24"/>
        </w:rPr>
        <w:tab/>
        <w:t>Jávorcsik János Dávid települési képviselő.</w:t>
      </w:r>
    </w:p>
    <w:p w14:paraId="062D12F2" w14:textId="2DA325BD" w:rsidR="00013E02" w:rsidRDefault="00013E02" w:rsidP="0001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 tagjai: </w:t>
      </w:r>
      <w:r>
        <w:rPr>
          <w:rFonts w:ascii="Times New Roman" w:hAnsi="Times New Roman" w:cs="Times New Roman"/>
          <w:sz w:val="24"/>
          <w:szCs w:val="24"/>
        </w:rPr>
        <w:tab/>
        <w:t>Ribárszki István János települési képviselő.</w:t>
      </w:r>
    </w:p>
    <w:p w14:paraId="529F65AE" w14:textId="12965E0F" w:rsidR="00013E02" w:rsidRDefault="00013E02" w:rsidP="00013E02">
      <w:pPr>
        <w:spacing w:after="0" w:line="240" w:lineRule="auto"/>
        <w:ind w:left="14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Mihókné Ribárszki Erika külső tag.</w:t>
      </w:r>
    </w:p>
    <w:p w14:paraId="35678E3A" w14:textId="77777777" w:rsidR="00013E02" w:rsidRDefault="00013E02" w:rsidP="0001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54FE0" w14:textId="77777777" w:rsidR="00631840" w:rsidRDefault="00FA0160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2021. 06. 16-ai</w:t>
      </w:r>
      <w:r w:rsidR="00E74D5A">
        <w:rPr>
          <w:rFonts w:ascii="Times New Roman" w:hAnsi="Times New Roman" w:cs="Times New Roman"/>
          <w:b/>
          <w:bCs/>
          <w:sz w:val="24"/>
          <w:szCs w:val="24"/>
        </w:rPr>
        <w:t xml:space="preserve"> ülésen</w:t>
      </w:r>
      <w:r w:rsidR="00E74D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9216D4" w14:textId="166D26D8" w:rsidR="00631840" w:rsidRPr="00631840" w:rsidRDefault="00E74D5A" w:rsidP="00631840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1840">
        <w:rPr>
          <w:rFonts w:ascii="Times New Roman" w:hAnsi="Times New Roman" w:cs="Times New Roman"/>
          <w:sz w:val="24"/>
          <w:szCs w:val="24"/>
        </w:rPr>
        <w:t xml:space="preserve">a bizottság a </w:t>
      </w:r>
      <w:r w:rsidR="00FA0160" w:rsidRPr="00631840">
        <w:rPr>
          <w:rFonts w:ascii="Times New Roman" w:hAnsi="Times New Roman" w:cs="Times New Roman"/>
          <w:sz w:val="24"/>
          <w:szCs w:val="24"/>
        </w:rPr>
        <w:t xml:space="preserve">vagyonnyilatkozatokat átvette a polgármester úrtól, </w:t>
      </w:r>
    </w:p>
    <w:p w14:paraId="2093F0EC" w14:textId="16167E95" w:rsidR="00DC5A50" w:rsidRPr="00631840" w:rsidRDefault="00FA0160" w:rsidP="00631840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1840">
        <w:rPr>
          <w:rFonts w:ascii="Times New Roman" w:hAnsi="Times New Roman" w:cs="Times New Roman"/>
          <w:sz w:val="24"/>
          <w:szCs w:val="24"/>
        </w:rPr>
        <w:t xml:space="preserve">a veszélyhelyzet ideje alatt hozott határozatokat megerősítette. </w:t>
      </w:r>
    </w:p>
    <w:p w14:paraId="0649E1A4" w14:textId="77777777" w:rsidR="00E21B59" w:rsidRDefault="00E74D5A" w:rsidP="00B56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85C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5685C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B5685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A0160" w:rsidRPr="00B5685C">
        <w:rPr>
          <w:rFonts w:ascii="Times New Roman" w:hAnsi="Times New Roman" w:cs="Times New Roman"/>
          <w:b/>
          <w:bCs/>
          <w:sz w:val="24"/>
          <w:szCs w:val="24"/>
        </w:rPr>
        <w:t>07. 12</w:t>
      </w:r>
      <w:r w:rsidRPr="00B5685C">
        <w:rPr>
          <w:rFonts w:ascii="Times New Roman" w:hAnsi="Times New Roman" w:cs="Times New Roman"/>
          <w:b/>
          <w:bCs/>
          <w:sz w:val="24"/>
          <w:szCs w:val="24"/>
        </w:rPr>
        <w:t>-i ülésen</w:t>
      </w:r>
      <w:r w:rsidR="00A647B5" w:rsidRPr="00B568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60B2056" w14:textId="0B34E7A5" w:rsidR="00E21B59" w:rsidRPr="004C3E0F" w:rsidRDefault="004C3E0F" w:rsidP="004C3E0F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5209435"/>
      <w:r w:rsidRPr="004C3E0F">
        <w:rPr>
          <w:rFonts w:ascii="Times New Roman" w:hAnsi="Times New Roman" w:cs="Times New Roman"/>
          <w:sz w:val="24"/>
          <w:szCs w:val="24"/>
        </w:rPr>
        <w:t>2021.</w:t>
      </w:r>
      <w:r w:rsidR="00FA0160" w:rsidRPr="004C3E0F">
        <w:rPr>
          <w:rFonts w:ascii="Times New Roman" w:hAnsi="Times New Roman" w:cs="Times New Roman"/>
          <w:sz w:val="24"/>
          <w:szCs w:val="24"/>
        </w:rPr>
        <w:t xml:space="preserve"> évi költségvetési rendeletet módosította</w:t>
      </w:r>
      <w:r w:rsidR="00E21B59" w:rsidRPr="004C3E0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93CE23C" w14:textId="1A65450A" w:rsidR="00B5685C" w:rsidRPr="004C3E0F" w:rsidRDefault="00E21B59" w:rsidP="004C3E0F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3E0F">
        <w:rPr>
          <w:rFonts w:ascii="Times New Roman" w:hAnsi="Times New Roman" w:cs="Times New Roman"/>
          <w:sz w:val="24"/>
          <w:szCs w:val="24"/>
        </w:rPr>
        <w:t xml:space="preserve">a </w:t>
      </w:r>
      <w:r w:rsidR="00B5685C" w:rsidRPr="004C3E0F">
        <w:rPr>
          <w:rFonts w:ascii="Times New Roman" w:eastAsia="Calibri" w:hAnsi="Times New Roman" w:cs="Times New Roman"/>
          <w:sz w:val="24"/>
          <w:szCs w:val="24"/>
        </w:rPr>
        <w:t>VP6-7.2.1-1-21. „Külterületi helyi közutak fejlesztése” program keretében a „Gádoros külterület 132/2 hrsz-ú földút stabilizálása” című pályázat beadás</w:t>
      </w:r>
      <w:r w:rsidRPr="004C3E0F">
        <w:rPr>
          <w:rFonts w:ascii="Times New Roman" w:eastAsia="Calibri" w:hAnsi="Times New Roman" w:cs="Times New Roman"/>
          <w:sz w:val="24"/>
          <w:szCs w:val="24"/>
        </w:rPr>
        <w:t>át</w:t>
      </w:r>
      <w:r w:rsidR="00B5685C" w:rsidRPr="004C3E0F">
        <w:rPr>
          <w:rFonts w:ascii="Times New Roman" w:eastAsia="Calibri" w:hAnsi="Times New Roman" w:cs="Times New Roman"/>
          <w:sz w:val="24"/>
          <w:szCs w:val="24"/>
        </w:rPr>
        <w:t xml:space="preserve"> és</w:t>
      </w:r>
      <w:r w:rsidRPr="004C3E0F">
        <w:rPr>
          <w:rFonts w:ascii="Times New Roman" w:eastAsia="Calibri" w:hAnsi="Times New Roman" w:cs="Times New Roman"/>
          <w:sz w:val="24"/>
          <w:szCs w:val="24"/>
        </w:rPr>
        <w:t xml:space="preserve"> az</w:t>
      </w:r>
      <w:r w:rsidR="00B5685C" w:rsidRPr="004C3E0F">
        <w:rPr>
          <w:rFonts w:ascii="Times New Roman" w:eastAsia="Calibri" w:hAnsi="Times New Roman" w:cs="Times New Roman"/>
          <w:sz w:val="24"/>
          <w:szCs w:val="24"/>
        </w:rPr>
        <w:t xml:space="preserve"> önerő biztosításá</w:t>
      </w:r>
      <w:r w:rsidRPr="004C3E0F">
        <w:rPr>
          <w:rFonts w:ascii="Times New Roman" w:eastAsia="Calibri" w:hAnsi="Times New Roman" w:cs="Times New Roman"/>
          <w:sz w:val="24"/>
          <w:szCs w:val="24"/>
        </w:rPr>
        <w:t>t</w:t>
      </w:r>
      <w:r w:rsidR="00B5685C" w:rsidRPr="004C3E0F">
        <w:rPr>
          <w:rFonts w:ascii="Times New Roman" w:eastAsia="Calibri" w:hAnsi="Times New Roman" w:cs="Times New Roman"/>
          <w:sz w:val="24"/>
          <w:szCs w:val="24"/>
        </w:rPr>
        <w:t xml:space="preserve"> jóváhagy</w:t>
      </w:r>
      <w:r w:rsidRPr="004C3E0F">
        <w:rPr>
          <w:rFonts w:ascii="Times New Roman" w:eastAsia="Calibri" w:hAnsi="Times New Roman" w:cs="Times New Roman"/>
          <w:sz w:val="24"/>
          <w:szCs w:val="24"/>
        </w:rPr>
        <w:t>ta.</w:t>
      </w:r>
    </w:p>
    <w:p w14:paraId="14592E8B" w14:textId="5FC00C02" w:rsidR="008E7BCF" w:rsidRPr="00FA0160" w:rsidRDefault="008E7BCF" w:rsidP="00FA01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77BAA0" w14:textId="7058902C" w:rsidR="008E7BCF" w:rsidRPr="008E7BCF" w:rsidRDefault="008E7BCF" w:rsidP="00195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BC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21B59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8E7B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21B59">
        <w:rPr>
          <w:rFonts w:ascii="Times New Roman" w:hAnsi="Times New Roman" w:cs="Times New Roman"/>
          <w:b/>
          <w:bCs/>
          <w:sz w:val="24"/>
          <w:szCs w:val="24"/>
        </w:rPr>
        <w:t>08. 09-i</w:t>
      </w:r>
      <w:r w:rsidRPr="008E7BCF">
        <w:rPr>
          <w:rFonts w:ascii="Times New Roman" w:hAnsi="Times New Roman" w:cs="Times New Roman"/>
          <w:b/>
          <w:bCs/>
          <w:sz w:val="24"/>
          <w:szCs w:val="24"/>
        </w:rPr>
        <w:t xml:space="preserve"> ülésen</w:t>
      </w:r>
      <w:r w:rsidR="00A647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09CBF1" w14:textId="084A513D" w:rsidR="008E7BCF" w:rsidRDefault="008E7BCF" w:rsidP="00195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E21B59">
        <w:rPr>
          <w:rFonts w:ascii="Times New Roman" w:hAnsi="Times New Roman" w:cs="Times New Roman"/>
          <w:sz w:val="24"/>
          <w:szCs w:val="24"/>
        </w:rPr>
        <w:t xml:space="preserve">az Alföldvíz Zrt. tájékoztatását </w:t>
      </w:r>
      <w:r w:rsidR="00631840">
        <w:rPr>
          <w:rFonts w:ascii="Times New Roman" w:hAnsi="Times New Roman" w:cs="Times New Roman"/>
          <w:sz w:val="24"/>
          <w:szCs w:val="24"/>
        </w:rPr>
        <w:t>el</w:t>
      </w:r>
      <w:r w:rsidR="00E21B59">
        <w:rPr>
          <w:rFonts w:ascii="Times New Roman" w:hAnsi="Times New Roman" w:cs="Times New Roman"/>
          <w:sz w:val="24"/>
          <w:szCs w:val="24"/>
        </w:rPr>
        <w:t>fogadták</w:t>
      </w:r>
    </w:p>
    <w:p w14:paraId="57808D1C" w14:textId="1EC26422" w:rsidR="00E21B59" w:rsidRPr="00E21B59" w:rsidRDefault="008E7BCF" w:rsidP="00E21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E0F">
        <w:rPr>
          <w:rFonts w:ascii="Times New Roman" w:hAnsi="Times New Roman" w:cs="Times New Roman"/>
          <w:sz w:val="24"/>
          <w:szCs w:val="24"/>
        </w:rPr>
        <w:t xml:space="preserve">javasolták </w:t>
      </w:r>
      <w:r w:rsidR="00E21B59">
        <w:rPr>
          <w:rFonts w:ascii="Times New Roman" w:hAnsi="Times New Roman" w:cs="Times New Roman"/>
          <w:sz w:val="24"/>
          <w:szCs w:val="24"/>
        </w:rPr>
        <w:t>a szociális célú tüzelőanyag</w:t>
      </w:r>
      <w:r w:rsidR="00E21B59" w:rsidRPr="00E21B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igénylésével kapcsolatos pályázat benyújtásá</w:t>
      </w:r>
      <w:r w:rsidR="006E341C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E21B59" w:rsidRPr="00E21B59">
        <w:rPr>
          <w:rFonts w:ascii="Times New Roman" w:eastAsia="Times New Roman" w:hAnsi="Times New Roman" w:cs="Times New Roman"/>
          <w:sz w:val="24"/>
          <w:szCs w:val="24"/>
          <w:lang w:eastAsia="hu-HU"/>
        </w:rPr>
        <w:t>, az önerő biztosításá</w:t>
      </w:r>
      <w:r w:rsidR="006E341C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</w:p>
    <w:p w14:paraId="550EEAFC" w14:textId="79B24AC7" w:rsidR="008E7BCF" w:rsidRPr="008E7BCF" w:rsidRDefault="008E7BCF" w:rsidP="00195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2964B26" w14:textId="2559D165" w:rsidR="004C3E0F" w:rsidRDefault="00A647B5" w:rsidP="004C3E0F">
      <w:pPr>
        <w:jc w:val="both"/>
        <w:rPr>
          <w:rFonts w:ascii="Times New Roman" w:hAnsi="Times New Roman" w:cs="Times New Roman"/>
          <w:sz w:val="24"/>
          <w:szCs w:val="24"/>
        </w:rPr>
      </w:pPr>
      <w:r w:rsidRPr="00A647B5">
        <w:rPr>
          <w:rStyle w:val="Kiemels2"/>
          <w:rFonts w:ascii="Times New Roman" w:hAnsi="Times New Roman" w:cs="Times New Roman"/>
          <w:sz w:val="24"/>
          <w:szCs w:val="24"/>
        </w:rPr>
        <w:t>202</w:t>
      </w:r>
      <w:r w:rsidR="00E21B59">
        <w:rPr>
          <w:rStyle w:val="Kiemels2"/>
          <w:rFonts w:ascii="Times New Roman" w:hAnsi="Times New Roman" w:cs="Times New Roman"/>
          <w:sz w:val="24"/>
          <w:szCs w:val="24"/>
        </w:rPr>
        <w:t>1</w:t>
      </w:r>
      <w:r w:rsidRPr="00A647B5">
        <w:rPr>
          <w:rStyle w:val="Kiemels2"/>
          <w:rFonts w:ascii="Times New Roman" w:hAnsi="Times New Roman" w:cs="Times New Roman"/>
          <w:sz w:val="24"/>
          <w:szCs w:val="24"/>
        </w:rPr>
        <w:t xml:space="preserve">. </w:t>
      </w:r>
      <w:r w:rsidR="00E21B59">
        <w:rPr>
          <w:rStyle w:val="Kiemels2"/>
          <w:rFonts w:ascii="Times New Roman" w:hAnsi="Times New Roman" w:cs="Times New Roman"/>
          <w:sz w:val="24"/>
          <w:szCs w:val="24"/>
        </w:rPr>
        <w:t>09. 07-i</w:t>
      </w:r>
      <w:r w:rsidRPr="00A647B5">
        <w:rPr>
          <w:rStyle w:val="Kiemels2"/>
          <w:rFonts w:ascii="Times New Roman" w:hAnsi="Times New Roman" w:cs="Times New Roman"/>
          <w:sz w:val="24"/>
          <w:szCs w:val="24"/>
        </w:rPr>
        <w:t xml:space="preserve"> ülésen</w:t>
      </w:r>
    </w:p>
    <w:p w14:paraId="0F4DB045" w14:textId="02C2C55C" w:rsidR="004C3E0F" w:rsidRPr="004C3E0F" w:rsidRDefault="004C3E0F" w:rsidP="004C3E0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C3E0F">
        <w:rPr>
          <w:rFonts w:ascii="Times New Roman" w:eastAsia="Times New Roman" w:hAnsi="Times New Roman" w:cs="Times New Roman"/>
          <w:sz w:val="24"/>
          <w:szCs w:val="24"/>
          <w:lang w:eastAsia="hu-HU"/>
        </w:rPr>
        <w:t>Rendkívüli önkormányzati támogatás /ÖNHIKI/ pályázat</w:t>
      </w:r>
      <w:r w:rsidR="001A47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beadását javasolták</w:t>
      </w:r>
    </w:p>
    <w:p w14:paraId="326FFF1D" w14:textId="0B199234" w:rsidR="004C3E0F" w:rsidRPr="004C3E0F" w:rsidRDefault="004C3E0F" w:rsidP="004C3E0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3E0F">
        <w:rPr>
          <w:rFonts w:ascii="Times New Roman" w:eastAsia="Times New Roman" w:hAnsi="Times New Roman" w:cs="Times New Roman"/>
          <w:sz w:val="24"/>
          <w:szCs w:val="24"/>
          <w:lang w:eastAsia="hu-HU"/>
        </w:rPr>
        <w:t>Önkéntesség Magyarországi Éve 2021. programj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át támogatták</w:t>
      </w:r>
    </w:p>
    <w:p w14:paraId="4A64BB5D" w14:textId="2A9DBF92" w:rsidR="000009A4" w:rsidRPr="004C3E0F" w:rsidRDefault="004C3E0F" w:rsidP="004C3E0F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3E0F">
        <w:rPr>
          <w:rFonts w:ascii="Times New Roman" w:eastAsia="Times New Roman" w:hAnsi="Times New Roman" w:cs="Times New Roman"/>
          <w:sz w:val="24"/>
          <w:szCs w:val="24"/>
          <w:lang w:eastAsia="hu-HU"/>
        </w:rPr>
        <w:t>Bursa Hungarica pályázathoz csatlakozás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 javaslatot tettek.</w:t>
      </w:r>
    </w:p>
    <w:p w14:paraId="139205C8" w14:textId="1038992D" w:rsidR="00217E6E" w:rsidRDefault="00B225EF" w:rsidP="00217E6E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A </w:t>
      </w:r>
      <w:r w:rsidR="0098150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bizottság a </w:t>
      </w: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rendeletek előkészítésében részt vett</w:t>
      </w:r>
      <w:r w:rsidR="00051655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6591B20" w14:textId="77777777" w:rsidR="00005200" w:rsidRDefault="00005200" w:rsidP="00217E6E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D45545F" w14:textId="77777777" w:rsidR="00217E6E" w:rsidRDefault="00217E6E" w:rsidP="00D76D0F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>KIMUTATÁS</w:t>
      </w:r>
    </w:p>
    <w:p w14:paraId="52E356EB" w14:textId="48403353" w:rsidR="00217E6E" w:rsidRDefault="00217E6E" w:rsidP="00D76D0F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 xml:space="preserve">a Pénzügyi, Gazdasági és Környezetvédelmi Bizottság </w:t>
      </w:r>
    </w:p>
    <w:p w14:paraId="57C29627" w14:textId="08DE0DEF" w:rsidR="00217E6E" w:rsidRDefault="007E4E73" w:rsidP="00D76D0F">
      <w:pPr>
        <w:spacing w:after="0" w:line="240" w:lineRule="auto"/>
        <w:jc w:val="center"/>
        <w:rPr>
          <w:rStyle w:val="Kiemels2"/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sz w:val="24"/>
          <w:szCs w:val="24"/>
        </w:rPr>
        <w:t>2021. évben</w:t>
      </w:r>
      <w:r w:rsidR="00217E6E">
        <w:rPr>
          <w:rStyle w:val="Kiemels2"/>
          <w:rFonts w:ascii="Times New Roman" w:hAnsi="Times New Roman" w:cs="Times New Roman"/>
          <w:sz w:val="24"/>
          <w:szCs w:val="24"/>
        </w:rPr>
        <w:t xml:space="preserve"> tartott üléseiről</w:t>
      </w:r>
      <w:r w:rsidR="00217E6E" w:rsidRPr="009B773C">
        <w:rPr>
          <w:rStyle w:val="Kiemels2"/>
          <w:rFonts w:ascii="Times New Roman" w:hAnsi="Times New Roman" w:cs="Times New Roman"/>
          <w:sz w:val="24"/>
          <w:szCs w:val="24"/>
        </w:rPr>
        <w:t>:</w:t>
      </w:r>
    </w:p>
    <w:p w14:paraId="5F07479C" w14:textId="149BD378" w:rsidR="00217E6E" w:rsidRPr="0069664A" w:rsidRDefault="00217E6E" w:rsidP="00D76D0F">
      <w:pPr>
        <w:spacing w:after="0" w:line="240" w:lineRule="auto"/>
        <w:jc w:val="center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Style w:val="Rcsostblzat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1984"/>
        <w:gridCol w:w="1559"/>
        <w:gridCol w:w="993"/>
        <w:gridCol w:w="1275"/>
        <w:gridCol w:w="851"/>
        <w:gridCol w:w="1276"/>
      </w:tblGrid>
      <w:tr w:rsidR="00217E6E" w14:paraId="0B80DB90" w14:textId="77777777" w:rsidTr="009B18D8">
        <w:tc>
          <w:tcPr>
            <w:tcW w:w="851" w:type="dxa"/>
          </w:tcPr>
          <w:p w14:paraId="355305A9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Sorsz:</w:t>
            </w:r>
          </w:p>
        </w:tc>
        <w:tc>
          <w:tcPr>
            <w:tcW w:w="1418" w:type="dxa"/>
          </w:tcPr>
          <w:p w14:paraId="4D0D0401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Időpont:</w:t>
            </w:r>
          </w:p>
        </w:tc>
        <w:tc>
          <w:tcPr>
            <w:tcW w:w="1984" w:type="dxa"/>
          </w:tcPr>
          <w:p w14:paraId="075F6B84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NYILVÁNOS ülés</w:t>
            </w:r>
          </w:p>
          <w:p w14:paraId="72AC4F90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>
              <w:rPr>
                <w:rStyle w:val="Kiemels2"/>
                <w:rFonts w:ascii="Times New Roman" w:hAnsi="Times New Roman" w:cs="Times New Roman"/>
              </w:rPr>
              <w:t>n</w:t>
            </w:r>
            <w:r w:rsidRPr="001F40A0">
              <w:rPr>
                <w:rStyle w:val="Kiemels2"/>
                <w:rFonts w:ascii="Times New Roman" w:hAnsi="Times New Roman" w:cs="Times New Roman"/>
              </w:rPr>
              <w:t>apirendi pontok száma</w:t>
            </w:r>
            <w:r w:rsidRPr="001F40A0">
              <w:rPr>
                <w:rStyle w:val="Kiemels2"/>
              </w:rPr>
              <w:t>:</w:t>
            </w:r>
          </w:p>
        </w:tc>
        <w:tc>
          <w:tcPr>
            <w:tcW w:w="1559" w:type="dxa"/>
          </w:tcPr>
          <w:p w14:paraId="57753262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ZÁRT ülés</w:t>
            </w:r>
          </w:p>
          <w:p w14:paraId="461AC92B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>
              <w:rPr>
                <w:rStyle w:val="Kiemels2"/>
                <w:rFonts w:ascii="Times New Roman" w:hAnsi="Times New Roman" w:cs="Times New Roman"/>
              </w:rPr>
              <w:t>n</w:t>
            </w:r>
            <w:r w:rsidRPr="001F40A0">
              <w:rPr>
                <w:rStyle w:val="Kiemels2"/>
                <w:rFonts w:ascii="Times New Roman" w:hAnsi="Times New Roman" w:cs="Times New Roman"/>
              </w:rPr>
              <w:t>apirendi pontok száma</w:t>
            </w:r>
          </w:p>
        </w:tc>
        <w:tc>
          <w:tcPr>
            <w:tcW w:w="993" w:type="dxa"/>
          </w:tcPr>
          <w:p w14:paraId="0CA46239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Jelenlét</w:t>
            </w:r>
          </w:p>
        </w:tc>
        <w:tc>
          <w:tcPr>
            <w:tcW w:w="1275" w:type="dxa"/>
          </w:tcPr>
          <w:p w14:paraId="1958D1E4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Hiányzás</w:t>
            </w:r>
          </w:p>
        </w:tc>
        <w:tc>
          <w:tcPr>
            <w:tcW w:w="851" w:type="dxa"/>
          </w:tcPr>
          <w:p w14:paraId="7F78DF9B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Késés</w:t>
            </w:r>
          </w:p>
        </w:tc>
        <w:tc>
          <w:tcPr>
            <w:tcW w:w="1276" w:type="dxa"/>
          </w:tcPr>
          <w:p w14:paraId="5B273DF6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</w:rPr>
            </w:pPr>
            <w:r w:rsidRPr="001F40A0">
              <w:rPr>
                <w:rStyle w:val="Kiemels2"/>
                <w:rFonts w:ascii="Times New Roman" w:hAnsi="Times New Roman" w:cs="Times New Roman"/>
              </w:rPr>
              <w:t>Határozat db száma:</w:t>
            </w:r>
          </w:p>
        </w:tc>
      </w:tr>
      <w:tr w:rsidR="00217E6E" w14:paraId="273D2B1F" w14:textId="77777777" w:rsidTr="009B18D8">
        <w:tc>
          <w:tcPr>
            <w:tcW w:w="851" w:type="dxa"/>
          </w:tcPr>
          <w:p w14:paraId="6973EAF1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1F091245" w14:textId="3EB8F9E5" w:rsidR="00217E6E" w:rsidRDefault="007E3B0F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06. 16</w:t>
            </w:r>
            <w:r w:rsidR="00217E6E"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3A0E9811" w14:textId="0062DFAC" w:rsidR="00217E6E" w:rsidRDefault="003F1A50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CEC8417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8943DDE" w14:textId="1A90D658" w:rsidR="00217E6E" w:rsidRDefault="007E3B0F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A1673D8" w14:textId="42573CC5" w:rsidR="00217E6E" w:rsidRDefault="007E3B0F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A670B98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34B629" w14:textId="2F49DBC5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217E6E" w14:paraId="250717E8" w14:textId="77777777" w:rsidTr="009B18D8">
        <w:tc>
          <w:tcPr>
            <w:tcW w:w="851" w:type="dxa"/>
          </w:tcPr>
          <w:p w14:paraId="70AC1123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141A537E" w14:textId="6555A1DA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07. 12.</w:t>
            </w:r>
          </w:p>
        </w:tc>
        <w:tc>
          <w:tcPr>
            <w:tcW w:w="1984" w:type="dxa"/>
          </w:tcPr>
          <w:p w14:paraId="5101D247" w14:textId="35614B56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4DECCEE6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0CA36FB" w14:textId="77490E29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8AC0477" w14:textId="6F23DF29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Mihókné Ribárszki Erika</w:t>
            </w:r>
          </w:p>
        </w:tc>
        <w:tc>
          <w:tcPr>
            <w:tcW w:w="851" w:type="dxa"/>
          </w:tcPr>
          <w:p w14:paraId="3A34156F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2712BF" w14:textId="74D59B07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217E6E" w14:paraId="26C8B102" w14:textId="77777777" w:rsidTr="009B18D8">
        <w:tc>
          <w:tcPr>
            <w:tcW w:w="851" w:type="dxa"/>
          </w:tcPr>
          <w:p w14:paraId="1C2CF620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14:paraId="03EAF11C" w14:textId="2E154E21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08. 09.</w:t>
            </w:r>
          </w:p>
        </w:tc>
        <w:tc>
          <w:tcPr>
            <w:tcW w:w="1984" w:type="dxa"/>
          </w:tcPr>
          <w:p w14:paraId="67307D96" w14:textId="4EFD5CD2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A4EC918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B85833F" w14:textId="60DAD7C2" w:rsidR="00217E6E" w:rsidRDefault="00B27C69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C08E672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C7D8618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8E2906" w14:textId="46E5C361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217E6E" w14:paraId="12B206CC" w14:textId="77777777" w:rsidTr="009B18D8">
        <w:tc>
          <w:tcPr>
            <w:tcW w:w="851" w:type="dxa"/>
          </w:tcPr>
          <w:p w14:paraId="7C3B6DCB" w14:textId="77777777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14:paraId="27D57D38" w14:textId="42CED2E5" w:rsidR="00217E6E" w:rsidRPr="004941D9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941D9"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09. 07.</w:t>
            </w:r>
          </w:p>
        </w:tc>
        <w:tc>
          <w:tcPr>
            <w:tcW w:w="1984" w:type="dxa"/>
          </w:tcPr>
          <w:p w14:paraId="443185B1" w14:textId="4F6CC0AA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AE2A18E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35C9EA7" w14:textId="75B31B16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33F2CE2" w14:textId="4DE2886D" w:rsidR="00217E6E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Ribárszki István János</w:t>
            </w:r>
          </w:p>
        </w:tc>
        <w:tc>
          <w:tcPr>
            <w:tcW w:w="851" w:type="dxa"/>
          </w:tcPr>
          <w:p w14:paraId="19A9A721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7D6C57" w14:textId="5E1BE1F3" w:rsidR="00217E6E" w:rsidRDefault="00BE3F6F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217E6E" w14:paraId="5B3EE3AC" w14:textId="77777777" w:rsidTr="009B18D8"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669240" w14:textId="4AC3863E" w:rsidR="00217E6E" w:rsidRPr="001F40A0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1F40A0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ÖSSZ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057F10" w14:textId="77777777" w:rsidR="00217E6E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E84C2C" w14:textId="6FF4232D" w:rsidR="00217E6E" w:rsidRPr="00A100EF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</w:t>
            </w:r>
            <w:r w:rsidR="00464663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BF1923" w14:textId="4B8BC03D" w:rsidR="00217E6E" w:rsidRPr="00A100EF" w:rsidRDefault="00776E4A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344142" w14:textId="77777777" w:rsidR="00217E6E" w:rsidRPr="00A100EF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B8703F" w14:textId="77777777" w:rsidR="00217E6E" w:rsidRPr="00A100EF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B6F09C" w14:textId="77777777" w:rsidR="00217E6E" w:rsidRPr="00A100EF" w:rsidRDefault="00217E6E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 w:rsidRPr="00A100EF"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3974B3" w14:textId="236EB4D1" w:rsidR="00217E6E" w:rsidRPr="001F40A0" w:rsidRDefault="00BE3F6F" w:rsidP="00847735">
            <w:pPr>
              <w:jc w:val="both"/>
              <w:rPr>
                <w:rStyle w:val="Kiemels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Kiemels2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14:paraId="11D99C0A" w14:textId="77777777" w:rsidR="00DC0407" w:rsidRDefault="00DC0407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947709" w14:textId="0742CEEA" w:rsidR="00083004" w:rsidRDefault="003D4170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Kérem a</w:t>
      </w:r>
      <w:r w:rsidR="00DC0407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Tisztelt</w:t>
      </w: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Képviselő-testületet a bizottság munkájáról szóló beszámoló elfogadására.</w:t>
      </w:r>
    </w:p>
    <w:p w14:paraId="4BFB778D" w14:textId="03C4689B" w:rsidR="00D76D0F" w:rsidRDefault="00D76D0F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F1D7E51" w14:textId="03729B48" w:rsidR="00083004" w:rsidRDefault="00AA55FF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Gádoros, 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="00BE3F6F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12AED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. november</w:t>
      </w:r>
      <w:r w:rsidR="009668FA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5EBBC7E9" w14:textId="64F11CAB" w:rsidR="00005200" w:rsidRDefault="00005200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0E5C2F6" w14:textId="59750DFD" w:rsidR="00005200" w:rsidRDefault="00005200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AA68CB5" w14:textId="77777777" w:rsidR="00005200" w:rsidRDefault="00005200" w:rsidP="00D76D0F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DE41B2C" w14:textId="7F5E2B30" w:rsidR="00AA55FF" w:rsidRDefault="00AA55FF" w:rsidP="00AA55FF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5F1D89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Jávorcsik János Dávid</w:t>
      </w:r>
      <w:r w:rsidR="006E58EF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s.k.</w:t>
      </w:r>
    </w:p>
    <w:p w14:paraId="38505CC7" w14:textId="77777777" w:rsidR="005F1D89" w:rsidRDefault="00AA55FF" w:rsidP="003D4170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5F1D89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Pénzügyi, Gazdasági és</w:t>
      </w:r>
    </w:p>
    <w:p w14:paraId="7B2905E3" w14:textId="544B7A3A" w:rsidR="003D4170" w:rsidRDefault="005F1D89" w:rsidP="003D4170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Környezetvédelmi</w:t>
      </w:r>
      <w:r w:rsidR="003D4170"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 Bizottság</w:t>
      </w:r>
    </w:p>
    <w:p w14:paraId="1985177B" w14:textId="05972D3E" w:rsidR="00AA55FF" w:rsidRPr="00083004" w:rsidRDefault="00AA55FF" w:rsidP="00AA55F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elnöke</w:t>
      </w:r>
    </w:p>
    <w:sectPr w:rsidR="00AA55FF" w:rsidRPr="00083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403"/>
    <w:multiLevelType w:val="hybridMultilevel"/>
    <w:tmpl w:val="2B048B52"/>
    <w:lvl w:ilvl="0" w:tplc="5746A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3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E171D"/>
    <w:multiLevelType w:val="hybridMultilevel"/>
    <w:tmpl w:val="F77609BE"/>
    <w:lvl w:ilvl="0" w:tplc="112C14B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739E3"/>
    <w:multiLevelType w:val="hybridMultilevel"/>
    <w:tmpl w:val="4E9ADAA2"/>
    <w:lvl w:ilvl="0" w:tplc="A20042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0F5"/>
    <w:multiLevelType w:val="hybridMultilevel"/>
    <w:tmpl w:val="BE54569C"/>
    <w:lvl w:ilvl="0" w:tplc="37A87966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CD6492"/>
    <w:multiLevelType w:val="hybridMultilevel"/>
    <w:tmpl w:val="B6846890"/>
    <w:lvl w:ilvl="0" w:tplc="7FF8AC0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E26C3"/>
    <w:multiLevelType w:val="hybridMultilevel"/>
    <w:tmpl w:val="77580A44"/>
    <w:lvl w:ilvl="0" w:tplc="CB2CE2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932C1"/>
    <w:multiLevelType w:val="hybridMultilevel"/>
    <w:tmpl w:val="931C0C82"/>
    <w:lvl w:ilvl="0" w:tplc="CB2CE2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47E33"/>
    <w:multiLevelType w:val="hybridMultilevel"/>
    <w:tmpl w:val="5B3A43BC"/>
    <w:lvl w:ilvl="0" w:tplc="49D03AAC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6362A"/>
    <w:multiLevelType w:val="hybridMultilevel"/>
    <w:tmpl w:val="3460D41A"/>
    <w:lvl w:ilvl="0" w:tplc="8E1430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39"/>
    <w:rsid w:val="000009A4"/>
    <w:rsid w:val="00005200"/>
    <w:rsid w:val="00005FE1"/>
    <w:rsid w:val="00013E02"/>
    <w:rsid w:val="00037BF7"/>
    <w:rsid w:val="00051655"/>
    <w:rsid w:val="00083004"/>
    <w:rsid w:val="001605A0"/>
    <w:rsid w:val="00195E26"/>
    <w:rsid w:val="001A109C"/>
    <w:rsid w:val="001A4779"/>
    <w:rsid w:val="00217E6E"/>
    <w:rsid w:val="0025416D"/>
    <w:rsid w:val="002751AF"/>
    <w:rsid w:val="002D2756"/>
    <w:rsid w:val="00346403"/>
    <w:rsid w:val="00376FF8"/>
    <w:rsid w:val="003D4170"/>
    <w:rsid w:val="003E2264"/>
    <w:rsid w:val="003F1A50"/>
    <w:rsid w:val="00455098"/>
    <w:rsid w:val="00464663"/>
    <w:rsid w:val="00491890"/>
    <w:rsid w:val="004941D9"/>
    <w:rsid w:val="004C3E0F"/>
    <w:rsid w:val="004D1A39"/>
    <w:rsid w:val="004E3A9F"/>
    <w:rsid w:val="005200AA"/>
    <w:rsid w:val="005814D8"/>
    <w:rsid w:val="005F1D89"/>
    <w:rsid w:val="00631840"/>
    <w:rsid w:val="006368C3"/>
    <w:rsid w:val="00675207"/>
    <w:rsid w:val="006E341C"/>
    <w:rsid w:val="006E4CB3"/>
    <w:rsid w:val="006E58EF"/>
    <w:rsid w:val="00742879"/>
    <w:rsid w:val="00776E4A"/>
    <w:rsid w:val="007E3B0F"/>
    <w:rsid w:val="007E4E73"/>
    <w:rsid w:val="00813133"/>
    <w:rsid w:val="0085057B"/>
    <w:rsid w:val="008E7BCF"/>
    <w:rsid w:val="00956E91"/>
    <w:rsid w:val="009668FA"/>
    <w:rsid w:val="00981500"/>
    <w:rsid w:val="009B18D8"/>
    <w:rsid w:val="009F5645"/>
    <w:rsid w:val="00A4288A"/>
    <w:rsid w:val="00A6080B"/>
    <w:rsid w:val="00A647B5"/>
    <w:rsid w:val="00A91C93"/>
    <w:rsid w:val="00AA55FF"/>
    <w:rsid w:val="00AF1997"/>
    <w:rsid w:val="00B225EF"/>
    <w:rsid w:val="00B27C69"/>
    <w:rsid w:val="00B5685C"/>
    <w:rsid w:val="00B66CCE"/>
    <w:rsid w:val="00B94CD5"/>
    <w:rsid w:val="00BE3F6F"/>
    <w:rsid w:val="00C142A9"/>
    <w:rsid w:val="00CC6EF3"/>
    <w:rsid w:val="00D76D0F"/>
    <w:rsid w:val="00DA234E"/>
    <w:rsid w:val="00DC0407"/>
    <w:rsid w:val="00DC5A50"/>
    <w:rsid w:val="00E12AED"/>
    <w:rsid w:val="00E21B59"/>
    <w:rsid w:val="00E74D5A"/>
    <w:rsid w:val="00F34962"/>
    <w:rsid w:val="00F37B5D"/>
    <w:rsid w:val="00F95378"/>
    <w:rsid w:val="00FA0160"/>
    <w:rsid w:val="00FE218C"/>
    <w:rsid w:val="00FF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39B2"/>
  <w15:chartTrackingRefBased/>
  <w15:docId w15:val="{F16DCB95-F827-4A14-8859-948C5A06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813133"/>
    <w:rPr>
      <w:b/>
      <w:bCs/>
    </w:rPr>
  </w:style>
  <w:style w:type="paragraph" w:styleId="Listaszerbekezds">
    <w:name w:val="List Paragraph"/>
    <w:basedOn w:val="Norml"/>
    <w:uiPriority w:val="34"/>
    <w:qFormat/>
    <w:rsid w:val="0085057B"/>
    <w:pPr>
      <w:ind w:left="720"/>
      <w:contextualSpacing/>
    </w:pPr>
  </w:style>
  <w:style w:type="table" w:styleId="Rcsostblzat">
    <w:name w:val="Table Grid"/>
    <w:basedOn w:val="Normltblzat"/>
    <w:uiPriority w:val="39"/>
    <w:rsid w:val="00217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7520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6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391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44</cp:revision>
  <dcterms:created xsi:type="dcterms:W3CDTF">2020-10-15T09:06:00Z</dcterms:created>
  <dcterms:modified xsi:type="dcterms:W3CDTF">2021-11-04T08:26:00Z</dcterms:modified>
</cp:coreProperties>
</file>